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2222</w:t>
      </w:r>
      <w:r>
        <w:tab/>
      </w:r>
      <w:r>
        <w:t>10</w:t>
      </w:r>
      <w:r>
        <w:tab/>
      </w:r>
      <w:r>
        <w:t>1597</w:t>
      </w:r>
      <w:r>
        <w:tab/>
      </w:r>
      <w:r>
        <w:t>625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2167</w:t>
      </w:r>
      <w:r>
        <w:tab/>
      </w:r>
      <w:r>
        <w:t>7</w:t>
      </w:r>
      <w:r>
        <w:tab/>
      </w:r>
      <w:r>
        <w:t>1565</w:t>
      </w:r>
      <w:r>
        <w:tab/>
      </w:r>
      <w:r>
        <w:t>602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2082</w:t>
      </w:r>
      <w:r>
        <w:tab/>
        <w:t>8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2353</w:t>
      </w:r>
      <w:r>
        <w:tab/>
        <w:t>1651</w:t>
      </w:r>
      <w:r>
        <w:tab/>
        <w:t>702</w:t>
      </w:r>
      <w:r>
        <w:tab/>
        <w:t>71.5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